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CD" w:rsidRDefault="009644CD" w:rsidP="003F1A17">
      <w:pPr>
        <w:spacing w:line="240" w:lineRule="auto"/>
        <w:ind w:right="-1" w:firstLine="0"/>
        <w:jc w:val="center"/>
        <w:rPr>
          <w:b/>
          <w:sz w:val="28"/>
          <w:szCs w:val="28"/>
        </w:rPr>
      </w:pPr>
      <w:r w:rsidRPr="00740609">
        <w:rPr>
          <w:b/>
          <w:sz w:val="28"/>
          <w:szCs w:val="28"/>
        </w:rPr>
        <w:t>ПОЯСНИТЕЛЬНАЯ ЗАПИСКА</w:t>
      </w:r>
    </w:p>
    <w:p w:rsidR="0063329E" w:rsidRPr="000658B1" w:rsidRDefault="0063329E" w:rsidP="003F1A17">
      <w:pPr>
        <w:spacing w:line="240" w:lineRule="auto"/>
        <w:ind w:right="-1" w:firstLine="0"/>
        <w:jc w:val="center"/>
        <w:rPr>
          <w:b/>
          <w:sz w:val="28"/>
          <w:szCs w:val="28"/>
        </w:rPr>
      </w:pPr>
    </w:p>
    <w:p w:rsidR="00E86111" w:rsidRDefault="009644CD" w:rsidP="003F1A17">
      <w:pPr>
        <w:spacing w:line="240" w:lineRule="auto"/>
        <w:ind w:right="-1" w:firstLine="0"/>
        <w:jc w:val="center"/>
        <w:rPr>
          <w:b/>
          <w:sz w:val="28"/>
          <w:szCs w:val="28"/>
        </w:rPr>
      </w:pPr>
      <w:r w:rsidRPr="00CF455C">
        <w:rPr>
          <w:b/>
          <w:sz w:val="28"/>
          <w:szCs w:val="28"/>
        </w:rPr>
        <w:t xml:space="preserve">к проекту постановления </w:t>
      </w:r>
      <w:r w:rsidR="00E87425">
        <w:rPr>
          <w:b/>
          <w:sz w:val="28"/>
          <w:szCs w:val="28"/>
        </w:rPr>
        <w:t>Правительства</w:t>
      </w:r>
      <w:r w:rsidRPr="00CF455C">
        <w:rPr>
          <w:b/>
          <w:sz w:val="28"/>
          <w:szCs w:val="28"/>
        </w:rPr>
        <w:t xml:space="preserve"> </w:t>
      </w:r>
    </w:p>
    <w:p w:rsidR="00E87425" w:rsidRDefault="009644CD" w:rsidP="00E87425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F455C">
        <w:rPr>
          <w:b/>
          <w:sz w:val="28"/>
          <w:szCs w:val="28"/>
        </w:rPr>
        <w:t xml:space="preserve">Смоленской области </w:t>
      </w:r>
      <w:r w:rsidR="003E7D62" w:rsidRPr="003E272B">
        <w:rPr>
          <w:b/>
          <w:sz w:val="28"/>
          <w:szCs w:val="28"/>
        </w:rPr>
        <w:t>«</w:t>
      </w:r>
      <w:r w:rsidR="00E87425" w:rsidRPr="00E87425">
        <w:rPr>
          <w:b/>
          <w:sz w:val="28"/>
          <w:szCs w:val="28"/>
        </w:rPr>
        <w:t xml:space="preserve">О внесении изменений </w:t>
      </w:r>
    </w:p>
    <w:p w:rsidR="00E87425" w:rsidRDefault="00E87425" w:rsidP="00E87425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87425">
        <w:rPr>
          <w:b/>
          <w:sz w:val="28"/>
          <w:szCs w:val="28"/>
        </w:rPr>
        <w:t xml:space="preserve">в Административный регламент предоставления </w:t>
      </w:r>
    </w:p>
    <w:p w:rsidR="00E87425" w:rsidRDefault="00E87425" w:rsidP="00E87425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87425">
        <w:rPr>
          <w:b/>
          <w:sz w:val="28"/>
          <w:szCs w:val="28"/>
        </w:rPr>
        <w:t xml:space="preserve">Министерством имущественных и земельных отношений </w:t>
      </w:r>
    </w:p>
    <w:p w:rsidR="00E87425" w:rsidRDefault="00E87425" w:rsidP="00E87425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87425">
        <w:rPr>
          <w:b/>
          <w:sz w:val="28"/>
          <w:szCs w:val="28"/>
        </w:rPr>
        <w:t xml:space="preserve">Смоленской области государственной услуги </w:t>
      </w:r>
    </w:p>
    <w:p w:rsidR="006E6044" w:rsidRDefault="00E87425" w:rsidP="006E6044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87425">
        <w:rPr>
          <w:b/>
          <w:sz w:val="28"/>
          <w:szCs w:val="28"/>
        </w:rPr>
        <w:t>«</w:t>
      </w:r>
      <w:r w:rsidR="006E6044" w:rsidRPr="006E6044">
        <w:rPr>
          <w:b/>
          <w:sz w:val="28"/>
          <w:szCs w:val="28"/>
        </w:rPr>
        <w:t xml:space="preserve">Перераспределение земельных участков, </w:t>
      </w:r>
    </w:p>
    <w:p w:rsidR="006E6044" w:rsidRDefault="006E6044" w:rsidP="006E6044">
      <w:pPr>
        <w:spacing w:line="240" w:lineRule="auto"/>
        <w:ind w:firstLine="0"/>
        <w:jc w:val="center"/>
        <w:rPr>
          <w:b/>
          <w:sz w:val="28"/>
          <w:szCs w:val="28"/>
        </w:rPr>
      </w:pPr>
      <w:proofErr w:type="gramStart"/>
      <w:r w:rsidRPr="006E6044">
        <w:rPr>
          <w:b/>
          <w:sz w:val="28"/>
          <w:szCs w:val="28"/>
        </w:rPr>
        <w:t>находящихся</w:t>
      </w:r>
      <w:proofErr w:type="gramEnd"/>
      <w:r w:rsidRPr="006E6044">
        <w:rPr>
          <w:b/>
          <w:sz w:val="28"/>
          <w:szCs w:val="28"/>
        </w:rPr>
        <w:t xml:space="preserve"> в государственной собственности </w:t>
      </w:r>
    </w:p>
    <w:p w:rsidR="006E6044" w:rsidRDefault="006E6044" w:rsidP="006E6044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6E6044">
        <w:rPr>
          <w:b/>
          <w:sz w:val="28"/>
          <w:szCs w:val="28"/>
        </w:rPr>
        <w:t xml:space="preserve">Смоленской области, и земельных участков, </w:t>
      </w:r>
    </w:p>
    <w:p w:rsidR="003E7D62" w:rsidRPr="003E272B" w:rsidRDefault="006E6044" w:rsidP="006E6044">
      <w:pPr>
        <w:spacing w:line="240" w:lineRule="auto"/>
        <w:ind w:firstLine="0"/>
        <w:jc w:val="center"/>
        <w:rPr>
          <w:b/>
          <w:sz w:val="28"/>
          <w:szCs w:val="28"/>
        </w:rPr>
      </w:pPr>
      <w:proofErr w:type="gramStart"/>
      <w:r w:rsidRPr="006E6044">
        <w:rPr>
          <w:b/>
          <w:sz w:val="28"/>
          <w:szCs w:val="28"/>
        </w:rPr>
        <w:t>находящихся</w:t>
      </w:r>
      <w:proofErr w:type="gramEnd"/>
      <w:r w:rsidRPr="006E6044">
        <w:rPr>
          <w:b/>
          <w:sz w:val="28"/>
          <w:szCs w:val="28"/>
        </w:rPr>
        <w:t xml:space="preserve"> в частной собственности</w:t>
      </w:r>
      <w:r w:rsidR="003E7D62" w:rsidRPr="003E272B">
        <w:rPr>
          <w:b/>
          <w:sz w:val="28"/>
          <w:szCs w:val="28"/>
        </w:rPr>
        <w:t>»</w:t>
      </w:r>
    </w:p>
    <w:p w:rsidR="009644CD" w:rsidRDefault="009644CD" w:rsidP="003E7D62">
      <w:pPr>
        <w:spacing w:line="240" w:lineRule="auto"/>
        <w:ind w:right="-1" w:firstLine="0"/>
        <w:jc w:val="center"/>
        <w:rPr>
          <w:b/>
          <w:sz w:val="28"/>
          <w:szCs w:val="28"/>
        </w:rPr>
      </w:pPr>
    </w:p>
    <w:p w:rsidR="00E87425" w:rsidRPr="00CF455C" w:rsidRDefault="00E87425" w:rsidP="003E7D62">
      <w:pPr>
        <w:spacing w:line="240" w:lineRule="auto"/>
        <w:ind w:right="-1" w:firstLine="0"/>
        <w:jc w:val="center"/>
        <w:rPr>
          <w:b/>
          <w:sz w:val="28"/>
          <w:szCs w:val="28"/>
        </w:rPr>
      </w:pPr>
    </w:p>
    <w:p w:rsidR="009644CD" w:rsidRPr="00890481" w:rsidRDefault="009644CD" w:rsidP="009644CD">
      <w:pPr>
        <w:spacing w:line="240" w:lineRule="auto"/>
        <w:ind w:firstLine="709"/>
        <w:rPr>
          <w:sz w:val="28"/>
          <w:szCs w:val="28"/>
        </w:rPr>
      </w:pPr>
      <w:proofErr w:type="gramStart"/>
      <w:r w:rsidRPr="00646355">
        <w:rPr>
          <w:sz w:val="28"/>
          <w:szCs w:val="28"/>
        </w:rPr>
        <w:t xml:space="preserve">Проект постановления </w:t>
      </w:r>
      <w:r w:rsidR="00E87425">
        <w:rPr>
          <w:sz w:val="28"/>
          <w:szCs w:val="28"/>
        </w:rPr>
        <w:t>Правительства</w:t>
      </w:r>
      <w:r w:rsidRPr="00646355">
        <w:rPr>
          <w:sz w:val="28"/>
          <w:szCs w:val="28"/>
        </w:rPr>
        <w:t xml:space="preserve"> Смоленской области </w:t>
      </w:r>
      <w:r w:rsidR="003E7D62" w:rsidRPr="00646355">
        <w:rPr>
          <w:sz w:val="28"/>
          <w:szCs w:val="28"/>
        </w:rPr>
        <w:t>«</w:t>
      </w:r>
      <w:r w:rsidR="00E87425" w:rsidRPr="00E87425">
        <w:rPr>
          <w:sz w:val="28"/>
          <w:szCs w:val="28"/>
        </w:rPr>
        <w:t>О внесении изменений в Административный регламент предоставления Министерством имущественных и земельных отношений Смоленской области государственной услуги «</w:t>
      </w:r>
      <w:r w:rsidR="006E6044" w:rsidRPr="003563D1">
        <w:rPr>
          <w:sz w:val="28"/>
          <w:szCs w:val="28"/>
        </w:rPr>
        <w:t>Перераспределение земельных участков, находящихся в государственной собственности Смоленской области, и земельных участков, находящихся в частной собственности</w:t>
      </w:r>
      <w:r w:rsidR="00E87425" w:rsidRPr="00E87425">
        <w:rPr>
          <w:sz w:val="28"/>
          <w:szCs w:val="28"/>
        </w:rPr>
        <w:t>»</w:t>
      </w:r>
      <w:r w:rsidR="003E7D62" w:rsidRPr="00646355">
        <w:rPr>
          <w:sz w:val="28"/>
          <w:szCs w:val="28"/>
        </w:rPr>
        <w:t xml:space="preserve"> </w:t>
      </w:r>
      <w:r w:rsidRPr="00646355">
        <w:rPr>
          <w:sz w:val="28"/>
          <w:szCs w:val="28"/>
        </w:rPr>
        <w:t xml:space="preserve">(далее – проект постановления) разработан </w:t>
      </w:r>
      <w:r w:rsidR="00E87425">
        <w:rPr>
          <w:sz w:val="28"/>
          <w:szCs w:val="28"/>
        </w:rPr>
        <w:t>Министерством</w:t>
      </w:r>
      <w:r w:rsidRPr="002933B3">
        <w:rPr>
          <w:sz w:val="28"/>
          <w:szCs w:val="28"/>
        </w:rPr>
        <w:t xml:space="preserve"> имущественных и земельных отношений Смоленской области </w:t>
      </w:r>
      <w:r w:rsidR="00E87425">
        <w:rPr>
          <w:sz w:val="28"/>
          <w:szCs w:val="28"/>
        </w:rPr>
        <w:t>в</w:t>
      </w:r>
      <w:r>
        <w:rPr>
          <w:sz w:val="28"/>
          <w:szCs w:val="28"/>
        </w:rPr>
        <w:t xml:space="preserve"> цел</w:t>
      </w:r>
      <w:r w:rsidR="00E87425">
        <w:rPr>
          <w:sz w:val="28"/>
          <w:szCs w:val="28"/>
        </w:rPr>
        <w:t>ях оптимизации</w:t>
      </w:r>
      <w:r>
        <w:rPr>
          <w:sz w:val="28"/>
          <w:szCs w:val="28"/>
        </w:rPr>
        <w:t xml:space="preserve"> </w:t>
      </w:r>
      <w:r w:rsidRPr="000168B3">
        <w:rPr>
          <w:sz w:val="28"/>
          <w:szCs w:val="28"/>
        </w:rPr>
        <w:t xml:space="preserve">государственной услуги </w:t>
      </w:r>
      <w:r w:rsidRPr="00446B5D">
        <w:rPr>
          <w:sz w:val="28"/>
          <w:szCs w:val="28"/>
        </w:rPr>
        <w:t>«</w:t>
      </w:r>
      <w:r w:rsidR="006E6044" w:rsidRPr="003563D1">
        <w:rPr>
          <w:sz w:val="28"/>
          <w:szCs w:val="28"/>
        </w:rPr>
        <w:t>Перераспределение земельных участков, находящихся в государственной собственности</w:t>
      </w:r>
      <w:proofErr w:type="gramEnd"/>
      <w:r w:rsidR="006E6044" w:rsidRPr="003563D1">
        <w:rPr>
          <w:sz w:val="28"/>
          <w:szCs w:val="28"/>
        </w:rPr>
        <w:t xml:space="preserve"> Смоленской области, и земельных участков, находящихся в частной собственности</w:t>
      </w:r>
      <w:r w:rsidRPr="00446B5D">
        <w:rPr>
          <w:sz w:val="28"/>
          <w:szCs w:val="28"/>
        </w:rPr>
        <w:t>»</w:t>
      </w:r>
      <w:r w:rsidR="00E87425">
        <w:rPr>
          <w:sz w:val="28"/>
          <w:szCs w:val="28"/>
        </w:rPr>
        <w:t xml:space="preserve"> </w:t>
      </w:r>
      <w:r w:rsidR="00E13AE6">
        <w:rPr>
          <w:sz w:val="28"/>
          <w:szCs w:val="28"/>
        </w:rPr>
        <w:t xml:space="preserve">путем обеспечения </w:t>
      </w:r>
      <w:r w:rsidR="00E13AE6" w:rsidRPr="00E13AE6">
        <w:rPr>
          <w:sz w:val="28"/>
          <w:szCs w:val="28"/>
        </w:rPr>
        <w:t>возможности обращения для предоставления государственной услуги</w:t>
      </w:r>
      <w:r w:rsidR="00E13AE6">
        <w:rPr>
          <w:sz w:val="28"/>
          <w:szCs w:val="28"/>
        </w:rPr>
        <w:t xml:space="preserve"> и получения результата предоставления государственной услуги</w:t>
      </w:r>
      <w:r w:rsidR="00E13AE6" w:rsidRPr="00E13AE6">
        <w:rPr>
          <w:sz w:val="28"/>
          <w:szCs w:val="28"/>
        </w:rPr>
        <w:t xml:space="preserve"> </w:t>
      </w:r>
      <w:r w:rsidR="00E13AE6">
        <w:rPr>
          <w:sz w:val="28"/>
          <w:szCs w:val="28"/>
        </w:rPr>
        <w:t>в</w:t>
      </w:r>
      <w:r w:rsidR="00E13AE6" w:rsidRPr="00E13AE6">
        <w:rPr>
          <w:sz w:val="28"/>
          <w:szCs w:val="28"/>
        </w:rPr>
        <w:t xml:space="preserve"> многофункциональном центре предоставления государственных и муниципальных услуг</w:t>
      </w:r>
      <w:r w:rsidR="00E13AE6">
        <w:rPr>
          <w:sz w:val="28"/>
          <w:szCs w:val="28"/>
        </w:rPr>
        <w:t>.</w:t>
      </w:r>
    </w:p>
    <w:p w:rsidR="009644CD" w:rsidRDefault="009644CD" w:rsidP="009644CD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ab/>
        <w:t xml:space="preserve">Проект постановления размещен </w:t>
      </w:r>
      <w:r w:rsidR="002E715C">
        <w:rPr>
          <w:sz w:val="28"/>
          <w:szCs w:val="28"/>
        </w:rPr>
        <w:t xml:space="preserve">на официальном сайте </w:t>
      </w:r>
      <w:r w:rsidR="00E13AE6">
        <w:rPr>
          <w:sz w:val="28"/>
          <w:szCs w:val="28"/>
        </w:rPr>
        <w:t>Министерства</w:t>
      </w:r>
      <w:r w:rsidR="002E715C">
        <w:rPr>
          <w:sz w:val="28"/>
          <w:szCs w:val="28"/>
        </w:rPr>
        <w:t xml:space="preserve"> </w:t>
      </w:r>
      <w:r w:rsidR="002E715C" w:rsidRPr="002933B3">
        <w:rPr>
          <w:sz w:val="28"/>
          <w:szCs w:val="28"/>
        </w:rPr>
        <w:t>имущественных и земельных отношений Смоленской области</w:t>
      </w:r>
      <w:r w:rsidR="002E71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E715C">
        <w:rPr>
          <w:sz w:val="28"/>
          <w:szCs w:val="28"/>
        </w:rPr>
        <w:t>и</w:t>
      </w:r>
      <w:r>
        <w:rPr>
          <w:sz w:val="28"/>
          <w:szCs w:val="28"/>
        </w:rPr>
        <w:t>нформационно-телекоммуникационной сети «Интернет» для проведения независимой экспертизы. Заключений независимой экспертизы на проект постановления не поступило.</w:t>
      </w:r>
    </w:p>
    <w:p w:rsidR="009644CD" w:rsidRDefault="009644CD" w:rsidP="009644CD">
      <w:pPr>
        <w:spacing w:line="240" w:lineRule="auto"/>
        <w:ind w:firstLine="70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Реализация постановления </w:t>
      </w:r>
      <w:r w:rsidR="00E13AE6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Смоленской области </w:t>
      </w:r>
      <w:r w:rsidR="00E13AE6" w:rsidRPr="00E13AE6">
        <w:rPr>
          <w:sz w:val="28"/>
          <w:szCs w:val="28"/>
        </w:rPr>
        <w:t>«О внесении изменений в Административный регламент предоставления Министерством имущественных и земельных отношений Смоленской области государственной услуги «</w:t>
      </w:r>
      <w:r w:rsidR="006E6044" w:rsidRPr="003563D1">
        <w:rPr>
          <w:sz w:val="28"/>
          <w:szCs w:val="28"/>
        </w:rPr>
        <w:t>Перераспределение земельных участков, находящихся в государственной собственности Смоленской области, и земельных участков, находящихся в частной собственности</w:t>
      </w:r>
      <w:bookmarkStart w:id="0" w:name="_GoBack"/>
      <w:bookmarkEnd w:id="0"/>
      <w:r w:rsidR="00E13AE6" w:rsidRPr="00E13AE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50553">
        <w:rPr>
          <w:sz w:val="28"/>
          <w:szCs w:val="28"/>
        </w:rPr>
        <w:t>не потребует финансирования за счет средств областного бюджета, бюджетов иных уровней и</w:t>
      </w:r>
      <w:r w:rsidR="00E86111">
        <w:rPr>
          <w:sz w:val="28"/>
          <w:szCs w:val="28"/>
        </w:rPr>
        <w:t>ли</w:t>
      </w:r>
      <w:r w:rsidRPr="00350553">
        <w:rPr>
          <w:sz w:val="28"/>
          <w:szCs w:val="28"/>
        </w:rPr>
        <w:t xml:space="preserve"> внебюджетных источников</w:t>
      </w:r>
      <w:r>
        <w:rPr>
          <w:sz w:val="28"/>
          <w:szCs w:val="28"/>
        </w:rPr>
        <w:t>.</w:t>
      </w:r>
      <w:r w:rsidR="00E86111">
        <w:rPr>
          <w:sz w:val="28"/>
          <w:szCs w:val="28"/>
        </w:rPr>
        <w:t xml:space="preserve">  </w:t>
      </w:r>
      <w:proofErr w:type="gramEnd"/>
    </w:p>
    <w:sectPr w:rsidR="009644CD" w:rsidSect="003241F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91E" w:rsidRDefault="00D8191E" w:rsidP="009F26BA">
      <w:pPr>
        <w:spacing w:line="240" w:lineRule="auto"/>
      </w:pPr>
      <w:r>
        <w:separator/>
      </w:r>
    </w:p>
  </w:endnote>
  <w:endnote w:type="continuationSeparator" w:id="0">
    <w:p w:rsidR="00D8191E" w:rsidRDefault="00D8191E" w:rsidP="009F2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91E" w:rsidRDefault="00D8191E" w:rsidP="009F26BA">
      <w:pPr>
        <w:spacing w:line="240" w:lineRule="auto"/>
      </w:pPr>
      <w:r>
        <w:separator/>
      </w:r>
    </w:p>
  </w:footnote>
  <w:footnote w:type="continuationSeparator" w:id="0">
    <w:p w:rsidR="00D8191E" w:rsidRDefault="00D8191E" w:rsidP="009F26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94955"/>
      <w:docPartObj>
        <w:docPartGallery w:val="Page Numbers (Top of Page)"/>
        <w:docPartUnique/>
      </w:docPartObj>
    </w:sdtPr>
    <w:sdtEndPr/>
    <w:sdtContent>
      <w:p w:rsidR="003241F0" w:rsidRDefault="003241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4CD">
          <w:rPr>
            <w:noProof/>
          </w:rPr>
          <w:t>2</w:t>
        </w:r>
        <w:r>
          <w:fldChar w:fldCharType="end"/>
        </w:r>
      </w:p>
    </w:sdtContent>
  </w:sdt>
  <w:p w:rsidR="009F26BA" w:rsidRDefault="009F26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5B"/>
    <w:rsid w:val="0004065B"/>
    <w:rsid w:val="00042AC4"/>
    <w:rsid w:val="000619EC"/>
    <w:rsid w:val="00085361"/>
    <w:rsid w:val="000B5E6E"/>
    <w:rsid w:val="000B68E2"/>
    <w:rsid w:val="000F586B"/>
    <w:rsid w:val="001146B6"/>
    <w:rsid w:val="001213E8"/>
    <w:rsid w:val="00125821"/>
    <w:rsid w:val="00144FCC"/>
    <w:rsid w:val="00154D04"/>
    <w:rsid w:val="001B224A"/>
    <w:rsid w:val="001D4861"/>
    <w:rsid w:val="001E7D6B"/>
    <w:rsid w:val="001F75A4"/>
    <w:rsid w:val="002101A5"/>
    <w:rsid w:val="002433FE"/>
    <w:rsid w:val="002443E3"/>
    <w:rsid w:val="002476CA"/>
    <w:rsid w:val="00261CDF"/>
    <w:rsid w:val="00281C7C"/>
    <w:rsid w:val="00284D53"/>
    <w:rsid w:val="002A02ED"/>
    <w:rsid w:val="002A0672"/>
    <w:rsid w:val="002A178F"/>
    <w:rsid w:val="002A721A"/>
    <w:rsid w:val="002B7D54"/>
    <w:rsid w:val="002D2B34"/>
    <w:rsid w:val="002D38CA"/>
    <w:rsid w:val="002E0F0D"/>
    <w:rsid w:val="002E63B8"/>
    <w:rsid w:val="002E715C"/>
    <w:rsid w:val="002F1AC2"/>
    <w:rsid w:val="002F61C7"/>
    <w:rsid w:val="0030014B"/>
    <w:rsid w:val="003015B8"/>
    <w:rsid w:val="00324162"/>
    <w:rsid w:val="003241F0"/>
    <w:rsid w:val="00332BFC"/>
    <w:rsid w:val="00343001"/>
    <w:rsid w:val="00350AA8"/>
    <w:rsid w:val="00350FFC"/>
    <w:rsid w:val="0035718B"/>
    <w:rsid w:val="00372F67"/>
    <w:rsid w:val="00372FD5"/>
    <w:rsid w:val="00375020"/>
    <w:rsid w:val="00392136"/>
    <w:rsid w:val="003A1F45"/>
    <w:rsid w:val="003E7D62"/>
    <w:rsid w:val="003F1A17"/>
    <w:rsid w:val="003F4DA7"/>
    <w:rsid w:val="0041124D"/>
    <w:rsid w:val="004245A0"/>
    <w:rsid w:val="0042774D"/>
    <w:rsid w:val="00442F31"/>
    <w:rsid w:val="00485079"/>
    <w:rsid w:val="004B7B42"/>
    <w:rsid w:val="00500B18"/>
    <w:rsid w:val="00552892"/>
    <w:rsid w:val="0055336C"/>
    <w:rsid w:val="00577ED4"/>
    <w:rsid w:val="00586AF0"/>
    <w:rsid w:val="0059376A"/>
    <w:rsid w:val="00612758"/>
    <w:rsid w:val="00625D65"/>
    <w:rsid w:val="00632BB8"/>
    <w:rsid w:val="0063329E"/>
    <w:rsid w:val="00644851"/>
    <w:rsid w:val="006B4507"/>
    <w:rsid w:val="006E5810"/>
    <w:rsid w:val="006E6044"/>
    <w:rsid w:val="0075236E"/>
    <w:rsid w:val="00767725"/>
    <w:rsid w:val="00770266"/>
    <w:rsid w:val="00787E88"/>
    <w:rsid w:val="00792522"/>
    <w:rsid w:val="007A5214"/>
    <w:rsid w:val="007C5A02"/>
    <w:rsid w:val="007D18FF"/>
    <w:rsid w:val="007D6A28"/>
    <w:rsid w:val="00814BE2"/>
    <w:rsid w:val="008214D8"/>
    <w:rsid w:val="008332D6"/>
    <w:rsid w:val="00833FCF"/>
    <w:rsid w:val="008344FF"/>
    <w:rsid w:val="0083553D"/>
    <w:rsid w:val="00845279"/>
    <w:rsid w:val="008476D4"/>
    <w:rsid w:val="008555DA"/>
    <w:rsid w:val="008817CA"/>
    <w:rsid w:val="008B5628"/>
    <w:rsid w:val="008B77FC"/>
    <w:rsid w:val="00920D36"/>
    <w:rsid w:val="009308C6"/>
    <w:rsid w:val="0093218B"/>
    <w:rsid w:val="00947926"/>
    <w:rsid w:val="009644CD"/>
    <w:rsid w:val="009823C1"/>
    <w:rsid w:val="00982DDF"/>
    <w:rsid w:val="0099713C"/>
    <w:rsid w:val="009F26BA"/>
    <w:rsid w:val="009F55D9"/>
    <w:rsid w:val="00A0634B"/>
    <w:rsid w:val="00A17EB9"/>
    <w:rsid w:val="00A20675"/>
    <w:rsid w:val="00A20B3B"/>
    <w:rsid w:val="00A239E5"/>
    <w:rsid w:val="00A47CEE"/>
    <w:rsid w:val="00A52BCC"/>
    <w:rsid w:val="00A7550D"/>
    <w:rsid w:val="00AC3976"/>
    <w:rsid w:val="00AC6F5B"/>
    <w:rsid w:val="00AE0EAE"/>
    <w:rsid w:val="00B14AC6"/>
    <w:rsid w:val="00B3778C"/>
    <w:rsid w:val="00B42BBB"/>
    <w:rsid w:val="00B46F45"/>
    <w:rsid w:val="00B52C66"/>
    <w:rsid w:val="00B75D66"/>
    <w:rsid w:val="00B937E6"/>
    <w:rsid w:val="00B97970"/>
    <w:rsid w:val="00BB5A96"/>
    <w:rsid w:val="00BC256F"/>
    <w:rsid w:val="00BC3307"/>
    <w:rsid w:val="00BD3971"/>
    <w:rsid w:val="00BF05F2"/>
    <w:rsid w:val="00BF6F4E"/>
    <w:rsid w:val="00C162DF"/>
    <w:rsid w:val="00C22D86"/>
    <w:rsid w:val="00C2302E"/>
    <w:rsid w:val="00C23EE7"/>
    <w:rsid w:val="00CB0188"/>
    <w:rsid w:val="00CB40AA"/>
    <w:rsid w:val="00CC5E52"/>
    <w:rsid w:val="00CF303C"/>
    <w:rsid w:val="00CF4BEA"/>
    <w:rsid w:val="00D20D82"/>
    <w:rsid w:val="00D33AA9"/>
    <w:rsid w:val="00D64B7D"/>
    <w:rsid w:val="00D7616F"/>
    <w:rsid w:val="00D8191E"/>
    <w:rsid w:val="00D90D15"/>
    <w:rsid w:val="00DB3567"/>
    <w:rsid w:val="00DB66B5"/>
    <w:rsid w:val="00DD7470"/>
    <w:rsid w:val="00DE6BC9"/>
    <w:rsid w:val="00E11232"/>
    <w:rsid w:val="00E13AE6"/>
    <w:rsid w:val="00E16E41"/>
    <w:rsid w:val="00E22BDD"/>
    <w:rsid w:val="00E65A25"/>
    <w:rsid w:val="00E8271B"/>
    <w:rsid w:val="00E86111"/>
    <w:rsid w:val="00E87425"/>
    <w:rsid w:val="00EC3F75"/>
    <w:rsid w:val="00EE00DD"/>
    <w:rsid w:val="00F0313F"/>
    <w:rsid w:val="00F049CB"/>
    <w:rsid w:val="00F330D3"/>
    <w:rsid w:val="00F40370"/>
    <w:rsid w:val="00F517C8"/>
    <w:rsid w:val="00F52455"/>
    <w:rsid w:val="00F543C7"/>
    <w:rsid w:val="00F77FB7"/>
    <w:rsid w:val="00F85F7B"/>
    <w:rsid w:val="00FB1526"/>
    <w:rsid w:val="00FB4D4C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4C"/>
    <w:pPr>
      <w:widowControl w:val="0"/>
      <w:autoSpaceDE w:val="0"/>
      <w:autoSpaceDN w:val="0"/>
      <w:adjustRightIn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B4D4C"/>
    <w:pPr>
      <w:widowControl/>
      <w:autoSpaceDE/>
      <w:autoSpaceDN/>
      <w:adjustRightInd/>
      <w:spacing w:after="120" w:line="240" w:lineRule="auto"/>
      <w:ind w:firstLine="0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FB4D4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Plain Text"/>
    <w:basedOn w:val="a"/>
    <w:link w:val="a6"/>
    <w:semiHidden/>
    <w:unhideWhenUsed/>
    <w:rsid w:val="00FB4D4C"/>
    <w:pPr>
      <w:widowControl/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FB4D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F26B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2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F26B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2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85F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4C"/>
    <w:pPr>
      <w:widowControl w:val="0"/>
      <w:autoSpaceDE w:val="0"/>
      <w:autoSpaceDN w:val="0"/>
      <w:adjustRightIn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B4D4C"/>
    <w:pPr>
      <w:widowControl/>
      <w:autoSpaceDE/>
      <w:autoSpaceDN/>
      <w:adjustRightInd/>
      <w:spacing w:after="120" w:line="240" w:lineRule="auto"/>
      <w:ind w:firstLine="0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FB4D4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Plain Text"/>
    <w:basedOn w:val="a"/>
    <w:link w:val="a6"/>
    <w:semiHidden/>
    <w:unhideWhenUsed/>
    <w:rsid w:val="00FB4D4C"/>
    <w:pPr>
      <w:widowControl/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FB4D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F26B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2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F26B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2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85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5318D-189A-4376-BBE3-2691FC41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Иванова Наталья Вячеславовна</cp:lastModifiedBy>
  <cp:revision>2</cp:revision>
  <dcterms:created xsi:type="dcterms:W3CDTF">2025-09-17T08:20:00Z</dcterms:created>
  <dcterms:modified xsi:type="dcterms:W3CDTF">2025-09-17T08:20:00Z</dcterms:modified>
</cp:coreProperties>
</file>